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A" w:rsidRPr="00B06D3A" w:rsidRDefault="00B06D3A" w:rsidP="00B06D3A">
      <w:pPr>
        <w:tabs>
          <w:tab w:val="center" w:pos="4501"/>
          <w:tab w:val="right" w:pos="9002"/>
        </w:tabs>
        <w:spacing w:after="120" w:line="240" w:lineRule="auto"/>
        <w:ind w:right="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6D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Образец № 6</w:t>
      </w:r>
    </w:p>
    <w:p w:rsidR="00B06D3A" w:rsidRDefault="00B06D3A" w:rsidP="00CD5A68">
      <w:pPr>
        <w:tabs>
          <w:tab w:val="center" w:pos="4501"/>
          <w:tab w:val="right" w:pos="9002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D5A68" w:rsidRPr="00521DF0" w:rsidRDefault="00CD5A68" w:rsidP="00CD5A68">
      <w:pPr>
        <w:tabs>
          <w:tab w:val="center" w:pos="4501"/>
          <w:tab w:val="right" w:pos="9002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21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ДЕКЛАРАЦИЯ</w:t>
      </w:r>
    </w:p>
    <w:p w:rsidR="00CD5A68" w:rsidRPr="00521DF0" w:rsidRDefault="00CD5A68" w:rsidP="00CD5A68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21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по </w:t>
      </w:r>
      <w:r w:rsidR="008814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чл.3, т.8 и ал.4 </w:t>
      </w:r>
      <w:r w:rsidRPr="00521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D5A68" w:rsidRPr="00646EBB" w:rsidRDefault="00CD5A68" w:rsidP="00CD5A68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D5A68" w:rsidRPr="001D09ED" w:rsidRDefault="00CD5A68" w:rsidP="00CD5A68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Долуподписаният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ната</w:t>
      </w:r>
      <w:proofErr w:type="spellEnd"/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21DF0">
        <w:rPr>
          <w:rFonts w:ascii="Times New Roman" w:eastAsia="Times New Roman" w:hAnsi="Times New Roman" w:cs="Times New Roman"/>
          <w:i/>
          <w:iCs/>
          <w:color w:val="000000"/>
        </w:rPr>
        <w:t>трите имена</w:t>
      </w:r>
      <w:r>
        <w:rPr>
          <w:rFonts w:ascii="Times New Roman" w:eastAsia="Times New Roman" w:hAnsi="Times New Roman" w:cs="Times New Roman"/>
          <w:iCs/>
          <w:color w:val="000000"/>
        </w:rPr>
        <w:t>)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качеството си на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…………………………………………………………(качество на подписващия)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21DF0">
        <w:rPr>
          <w:rFonts w:ascii="Times New Roman" w:eastAsia="Times New Roman" w:hAnsi="Times New Roman" w:cs="Times New Roman"/>
          <w:i/>
          <w:iCs/>
          <w:color w:val="000000"/>
        </w:rPr>
        <w:t>точно наименование на уча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стника/участника в обединението)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……………………………………………… 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21DF0">
        <w:rPr>
          <w:rFonts w:ascii="Times New Roman" w:eastAsia="Times New Roman" w:hAnsi="Times New Roman" w:cs="Times New Roman"/>
          <w:i/>
          <w:iCs/>
          <w:color w:val="000000"/>
        </w:rPr>
        <w:t>участника</w:t>
      </w:r>
      <w:r w:rsidRPr="00521DF0">
        <w:rPr>
          <w:rFonts w:ascii="Times New Roman" w:eastAsia="Times New Roman" w:hAnsi="Times New Roman" w:cs="Times New Roman"/>
          <w:iCs/>
          <w:color w:val="000000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участник в обединение-участник)</w:t>
      </w:r>
      <w:r w:rsidR="00B06D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процедура за възлагане на обществена поръчка с предмет: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6D3A">
        <w:rPr>
          <w:rFonts w:ascii="Times New Roman" w:eastAsia="Times New Roman" w:hAnsi="Times New Roman"/>
          <w:color w:val="000000"/>
        </w:rPr>
        <w:t xml:space="preserve">Доставка от склад на доставчик на </w:t>
      </w:r>
      <w:proofErr w:type="spellStart"/>
      <w:r w:rsidR="00B06D3A">
        <w:rPr>
          <w:rFonts w:ascii="Times New Roman" w:eastAsia="Times New Roman" w:hAnsi="Times New Roman"/>
          <w:color w:val="000000"/>
        </w:rPr>
        <w:t>вибропресовани</w:t>
      </w:r>
      <w:proofErr w:type="spellEnd"/>
      <w:r w:rsidR="00B06D3A">
        <w:rPr>
          <w:rFonts w:ascii="Times New Roman" w:eastAsia="Times New Roman" w:hAnsi="Times New Roman"/>
          <w:color w:val="000000"/>
        </w:rPr>
        <w:t xml:space="preserve"> бетонови изделия-тротоарни плочи, тротоарни павета, градински и </w:t>
      </w:r>
      <w:proofErr w:type="spellStart"/>
      <w:r w:rsidR="00B06D3A">
        <w:rPr>
          <w:rFonts w:ascii="Times New Roman" w:eastAsia="Times New Roman" w:hAnsi="Times New Roman"/>
          <w:color w:val="000000"/>
        </w:rPr>
        <w:t>алейни</w:t>
      </w:r>
      <w:proofErr w:type="spellEnd"/>
      <w:r w:rsidR="00B06D3A">
        <w:rPr>
          <w:rFonts w:ascii="Times New Roman" w:eastAsia="Times New Roman" w:hAnsi="Times New Roman"/>
          <w:color w:val="000000"/>
        </w:rPr>
        <w:t xml:space="preserve"> бордюри,</w:t>
      </w:r>
    </w:p>
    <w:p w:rsidR="00CD5A68" w:rsidRPr="00646EBB" w:rsidRDefault="00CD5A68" w:rsidP="00CD5A68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D5A68" w:rsidRPr="00521DF0" w:rsidRDefault="00CD5A68" w:rsidP="00CD5A68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21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ДЕКЛАРИРАМ, че:</w:t>
      </w:r>
    </w:p>
    <w:p w:rsidR="00CD5A68" w:rsidRPr="00230688" w:rsidRDefault="00CD5A68" w:rsidP="00CD5A68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1448E0" w:rsidRDefault="00CD5A68" w:rsidP="00CD5A68">
      <w:pPr>
        <w:numPr>
          <w:ilvl w:val="0"/>
          <w:numId w:val="1"/>
        </w:numPr>
        <w:spacing w:after="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Представляваното от мен дружество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/ </w:t>
      </w:r>
      <w:r w:rsidRPr="00521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регистрирано в юрисдикция с преференциален данъчен режим</w:t>
      </w:r>
      <w:r w:rsidR="001448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CD5A68" w:rsidRPr="00521DF0" w:rsidRDefault="001448E0" w:rsidP="00CD5A68">
      <w:pPr>
        <w:numPr>
          <w:ilvl w:val="0"/>
          <w:numId w:val="1"/>
        </w:numPr>
        <w:spacing w:after="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="00CD5A68"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алице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е/не е налице</w:t>
      </w:r>
      <w:r w:rsidR="00CD5A68"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изключение по смисъла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D5A68" w:rsidRPr="00521DF0" w:rsidRDefault="00CD5A68" w:rsidP="00CD5A68">
      <w:pPr>
        <w:numPr>
          <w:ilvl w:val="0"/>
          <w:numId w:val="1"/>
        </w:numPr>
        <w:spacing w:after="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Представляваното от мен дружество не е свързано лице по смисъла на §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52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от Допълнителните разпоредби на Търговския закон с дружества, регистрирани в юрисдикция с преференциален данъчен режим.</w:t>
      </w:r>
    </w:p>
    <w:p w:rsidR="00CD5A68" w:rsidRPr="00230688" w:rsidRDefault="00CD5A68" w:rsidP="00C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5A68" w:rsidRPr="00521DF0" w:rsidRDefault="00CD5A68" w:rsidP="00C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F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 313 от Наказателния кодекс.</w:t>
      </w:r>
    </w:p>
    <w:p w:rsidR="00CD5A68" w:rsidRPr="00230688" w:rsidRDefault="00CD5A68" w:rsidP="00CD5A68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5A68" w:rsidRDefault="00CD5A68" w:rsidP="00CD5A68">
      <w:pPr>
        <w:spacing w:after="180"/>
        <w:jc w:val="both"/>
        <w:rPr>
          <w:color w:val="000000"/>
          <w:sz w:val="24"/>
          <w:szCs w:val="24"/>
        </w:rPr>
      </w:pPr>
    </w:p>
    <w:p w:rsidR="00CD5A68" w:rsidRPr="00A47C1A" w:rsidRDefault="00CD5A68" w:rsidP="00CD5A68">
      <w:pPr>
        <w:tabs>
          <w:tab w:val="right" w:pos="9000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A68" w:rsidRDefault="00CD5A68" w:rsidP="00CD5A68">
      <w:pPr>
        <w:tabs>
          <w:tab w:val="right" w:pos="9000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……………..(</w:t>
      </w:r>
      <w:r w:rsidRPr="00A47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дата на подписване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47C1A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Декларатор: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 w:rsidRPr="00A47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5A68" w:rsidRPr="00A47C1A" w:rsidRDefault="00CD5A68" w:rsidP="00CD5A68">
      <w:pPr>
        <w:tabs>
          <w:tab w:val="right" w:pos="9000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</w:t>
      </w:r>
      <w:r w:rsidRPr="00A47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 имена,</w:t>
      </w:r>
      <w:r w:rsidRPr="00A47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D5A68" w:rsidRDefault="00CD5A68" w:rsidP="00CD5A68">
      <w:pPr>
        <w:spacing w:after="180"/>
        <w:jc w:val="both"/>
        <w:rPr>
          <w:color w:val="000000"/>
          <w:sz w:val="24"/>
          <w:szCs w:val="24"/>
        </w:rPr>
      </w:pPr>
    </w:p>
    <w:p w:rsidR="0058379E" w:rsidRDefault="0058379E"/>
    <w:sectPr w:rsidR="0058379E" w:rsidSect="00B6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CD5A68"/>
    <w:rsid w:val="001448E0"/>
    <w:rsid w:val="003F0A40"/>
    <w:rsid w:val="0058379E"/>
    <w:rsid w:val="008814CF"/>
    <w:rsid w:val="008C75C3"/>
    <w:rsid w:val="009F55C7"/>
    <w:rsid w:val="00B06D3A"/>
    <w:rsid w:val="00B6726D"/>
    <w:rsid w:val="00C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1276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2016-07-15T14:13:00Z</dcterms:created>
  <dcterms:modified xsi:type="dcterms:W3CDTF">2016-07-18T10:03:00Z</dcterms:modified>
</cp:coreProperties>
</file>